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B92A6">
      <w:pPr>
        <w:jc w:val="center"/>
        <w:rPr>
          <w:rFonts w:hint="eastAsia" w:ascii="方正粗黑宋简体" w:hAnsi="方正粗黑宋简体" w:eastAsia="方正粗黑宋简体"/>
          <w:b/>
          <w:bCs/>
          <w:sz w:val="44"/>
          <w:szCs w:val="44"/>
        </w:rPr>
      </w:pPr>
    </w:p>
    <w:p w14:paraId="5FDF1AEA">
      <w:pPr>
        <w:jc w:val="center"/>
        <w:rPr>
          <w:rFonts w:hint="default" w:ascii="Times New Roman" w:hAnsi="Times New Roman" w:eastAsia="方正粗黑宋简体" w:cs="Times New Roman"/>
          <w:sz w:val="44"/>
          <w:szCs w:val="44"/>
        </w:rPr>
      </w:pPr>
      <w:r>
        <w:rPr>
          <w:rFonts w:hint="eastAsia" w:ascii="方正粗黑宋简体" w:hAnsi="方正粗黑宋简体" w:eastAsia="方正粗黑宋简体"/>
          <w:b/>
          <w:bCs/>
          <w:sz w:val="44"/>
          <w:szCs w:val="44"/>
        </w:rPr>
        <w:t xml:space="preserve"> </w:t>
      </w:r>
      <w:r>
        <w:rPr>
          <w:rFonts w:hint="default" w:ascii="Times New Roman" w:hAnsi="Times New Roman" w:eastAsia="方正粗黑宋简体" w:cs="Times New Roman"/>
          <w:b/>
          <w:bCs/>
          <w:sz w:val="44"/>
          <w:szCs w:val="44"/>
        </w:rPr>
        <w:t>202</w:t>
      </w:r>
      <w:r>
        <w:rPr>
          <w:rFonts w:hint="default" w:ascii="Times New Roman" w:hAnsi="Times New Roman" w:eastAsia="方正粗黑宋简体" w:cs="Times New Roman"/>
          <w:b/>
          <w:bCs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粗黑宋简体" w:cs="Times New Roman"/>
          <w:b/>
          <w:bCs/>
          <w:sz w:val="44"/>
          <w:szCs w:val="44"/>
        </w:rPr>
        <w:t>届毕业生离校结算工作安排</w:t>
      </w:r>
    </w:p>
    <w:p w14:paraId="21D32F6D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CDCDF5C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 学生处、研究生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院，各二级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学院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</w:p>
    <w:p w14:paraId="744940D2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      为方便毕业生及时办理相关离校手续， 根据学校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毕业生离校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工作安排，现将202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届毕业生离校结算相关工作通知如下，请相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职能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部门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和二级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学院做好应届毕业生通知工作。</w:t>
      </w:r>
    </w:p>
    <w:p w14:paraId="3CCED7FD"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</w:rPr>
        <w:t> 一、学费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  <w:t>住宿费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</w:rPr>
        <w:t>清缴</w:t>
      </w:r>
    </w:p>
    <w:p w14:paraId="1F23710D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届毕业生（含研究生）请于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6月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前完成学费、住宿费缴纳，否则将影响离校手续办理。</w:t>
      </w:r>
    </w:p>
    <w:p w14:paraId="7869B9DF">
      <w:pPr>
        <w:rPr>
          <w:rFonts w:hint="default" w:ascii="Times New Roman" w:hAnsi="Times New Roman" w:eastAsia="黑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</w:rPr>
        <w:t>二、学分制结算</w:t>
      </w:r>
    </w:p>
    <w:p w14:paraId="67ADF669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我校对本科生学费实行学分制收费，毕业时按学年预收的学费与学生实际修读的学分制学费进行结算。</w:t>
      </w:r>
    </w:p>
    <w:p w14:paraId="3F3BF2CD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     结算对象： 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届本科生</w:t>
      </w:r>
    </w:p>
    <w:p w14:paraId="483C628A">
      <w:pPr>
        <w:ind w:firstLine="640" w:firstLineChars="200"/>
        <w:rPr>
          <w:rFonts w:hint="default" w:ascii="Times New Roman" w:hAnsi="Times New Roman" w:eastAsia="仿宋_GB2312" w:cs="Times New Roman"/>
          <w:strike/>
          <w:dstrike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学分学费收费标准：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120元/学分</w:t>
      </w:r>
    </w:p>
    <w:p w14:paraId="3490C9A0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实际修读学分：教务处提供</w:t>
      </w:r>
    </w:p>
    <w:p w14:paraId="6EA262A5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结算公式：</w:t>
      </w:r>
    </w:p>
    <w:p w14:paraId="22F858BA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实际修读学分-最低毕业学分=超修学分</w:t>
      </w:r>
    </w:p>
    <w:p w14:paraId="5DBADD75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      学生补缴费用=超修学分×学分学费收费标准</w:t>
      </w:r>
    </w:p>
    <w:p w14:paraId="1919B2B2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学生结退费用=预收学分学费-实际修读学分学费</w:t>
      </w:r>
    </w:p>
    <w:p w14:paraId="66138ADA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     缴费截止时间：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 xml:space="preserve"> 202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年6月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日</w:t>
      </w:r>
    </w:p>
    <w:p w14:paraId="27FC1F38">
      <w:pPr>
        <w:ind w:left="640" w:hanging="640" w:hanging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     缴费方式：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浙江省公共支付，使用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支付宝扫码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（二维码见下图）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0A63CE13">
      <w:pPr>
        <w:ind w:left="640" w:hanging="640" w:hanging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305BE3D">
      <w:pPr>
        <w:jc w:val="center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 w:eastAsiaTheme="minorEastAsia"/>
          <w:lang w:eastAsia="zh-CN"/>
        </w:rPr>
        <w:drawing>
          <wp:inline distT="0" distB="0" distL="114300" distR="114300">
            <wp:extent cx="3477260" cy="3477260"/>
            <wp:effectExtent l="0" t="0" r="8890" b="8890"/>
            <wp:docPr id="1" name="图片 1" descr="微信图片_202605181439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051814392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77260" cy="3477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59F8CE">
      <w:pPr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提示：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学生超修学分数有误处理流程：学生至二级学院教学办进行再确认→教学办出具情况说明（经办人、审批人签字盖章）→学生至教务处进行复核（经办人签字、盖章）→学生至计财处费用调整→学生按实际进行缴费。</w:t>
      </w:r>
    </w:p>
    <w:p w14:paraId="69BFA3DE">
      <w:pPr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  <w:t>三、一卡通余额提现</w:t>
      </w:r>
    </w:p>
    <w:p w14:paraId="2F1E0591"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学校将于</w:t>
      </w:r>
      <w:r>
        <w:rPr>
          <w:rFonts w:hint="default" w:ascii="仿宋_GB2312" w:eastAsia="仿宋_GB2312"/>
          <w:b/>
          <w:bCs/>
          <w:color w:val="FF0000"/>
          <w:sz w:val="32"/>
          <w:szCs w:val="32"/>
        </w:rPr>
        <w:t>6月</w:t>
      </w:r>
      <w:r>
        <w:rPr>
          <w:rFonts w:hint="eastAsia" w:ascii="仿宋_GB2312" w:eastAsia="仿宋_GB2312"/>
          <w:b/>
          <w:bCs/>
          <w:color w:val="FF0000"/>
          <w:sz w:val="32"/>
          <w:szCs w:val="32"/>
          <w:lang w:val="en-US" w:eastAsia="zh-CN"/>
        </w:rPr>
        <w:t>9</w:t>
      </w:r>
      <w:r>
        <w:rPr>
          <w:rFonts w:hint="default" w:ascii="仿宋_GB2312" w:eastAsia="仿宋_GB2312"/>
          <w:b/>
          <w:bCs/>
          <w:color w:val="FF0000"/>
          <w:sz w:val="32"/>
          <w:szCs w:val="32"/>
        </w:rPr>
        <w:t>日</w:t>
      </w:r>
      <w:r>
        <w:rPr>
          <w:rFonts w:hint="eastAsia" w:ascii="仿宋_GB2312" w:eastAsia="仿宋_GB2312"/>
          <w:b/>
          <w:bCs/>
          <w:color w:val="FF0000"/>
          <w:sz w:val="32"/>
          <w:szCs w:val="32"/>
          <w:lang w:eastAsia="zh-CN"/>
        </w:rPr>
        <w:t>—</w:t>
      </w:r>
      <w:r>
        <w:rPr>
          <w:rFonts w:hint="eastAsia" w:ascii="仿宋_GB2312" w:eastAsia="仿宋_GB2312"/>
          <w:b/>
          <w:bCs/>
          <w:color w:val="FF0000"/>
          <w:sz w:val="32"/>
          <w:szCs w:val="32"/>
          <w:lang w:val="en-US" w:eastAsia="zh-CN"/>
        </w:rPr>
        <w:t>12</w:t>
      </w:r>
      <w:r>
        <w:rPr>
          <w:rFonts w:hint="default" w:ascii="仿宋_GB2312" w:eastAsia="仿宋_GB2312"/>
          <w:b/>
          <w:bCs/>
          <w:color w:val="FF0000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开通202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届毕业生一卡通主卡提现权限，</w:t>
      </w:r>
      <w:r>
        <w:rPr>
          <w:rFonts w:hint="default" w:ascii="仿宋_GB2312" w:eastAsia="仿宋_GB2312"/>
          <w:b/>
          <w:bCs/>
          <w:color w:val="FF0000"/>
          <w:sz w:val="32"/>
          <w:szCs w:val="32"/>
        </w:rPr>
        <w:t>学生需主动发起完成提现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逾期未线上提现，渠道关闭后请至中校区一卡通中心窗口办理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</w:p>
    <w:p w14:paraId="68E9A896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步骤如下：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（共分2步，</w:t>
      </w:r>
      <w:r>
        <w:rPr>
          <w:rFonts w:hint="eastAsia" w:ascii="Times New Roman" w:hAnsi="Times New Roman" w:eastAsia="仿宋_GB2312" w:cs="Times New Roman"/>
          <w:b/>
          <w:bCs/>
          <w:color w:val="FF0000"/>
          <w:sz w:val="32"/>
          <w:szCs w:val="32"/>
          <w:lang w:val="en-US" w:eastAsia="zh-CN"/>
        </w:rPr>
        <w:t>若第2步不操作则收不到提现退费！）</w:t>
      </w:r>
    </w:p>
    <w:p w14:paraId="287951D4">
      <w:pPr>
        <w:ind w:firstLine="643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1.提现申请提交。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学生自行下载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易校园APP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登录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→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选择“校园卡”→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选择“湖州师范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大学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→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绑定校园卡→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选择“一卡通提现”进入申请操作→确认姓名、学号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→“去绑定微信”→输入一卡通密码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初始密码为：身份证后六位，X为0）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→“确认授权”→“返回易校园APP”→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确认提现金额→点击“提交申请”→查看“温馨提示”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并确认→显示“已提交”。</w:t>
      </w:r>
    </w:p>
    <w:p w14:paraId="38EE3665">
      <w:pPr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bookmarkStart w:id="0" w:name="_GoBack"/>
      <w:bookmarkEnd w:id="0"/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2.提现确认收款。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务必当日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再次登录易校园APP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（建议申请提交完成后约20—30分钟左右）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→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点击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“消息”→打开“提现通知”→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点击“微信确认收款”→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跳转到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微信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并点击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“确认收款”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→实时到账，提现结束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b/>
          <w:bCs/>
          <w:color w:val="FF0000"/>
          <w:sz w:val="32"/>
          <w:szCs w:val="32"/>
          <w:lang w:val="en-US" w:eastAsia="zh-CN"/>
        </w:rPr>
        <w:t>自2025年起，腾讯安全支付要求：</w:t>
      </w:r>
      <w:r>
        <w:rPr>
          <w:rFonts w:hint="eastAsia" w:ascii="仿宋_GB2312" w:eastAsia="仿宋_GB2312"/>
          <w:b/>
          <w:bCs/>
          <w:color w:val="FF0000"/>
          <w:sz w:val="32"/>
          <w:szCs w:val="32"/>
          <w:lang w:val="en-US" w:eastAsia="zh-CN"/>
        </w:rPr>
        <w:t>提现人申请提现后在24小时内微信确认收款才能收到退费。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  <w:lang w:val="en-US" w:eastAsia="zh-CN"/>
        </w:rPr>
        <w:t>消息推送至易校园APP里，不在微信哦，所以务必关注易校园APP的消息！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）</w:t>
      </w:r>
    </w:p>
    <w:p w14:paraId="1187F5EF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【贴心提示】</w:t>
      </w:r>
    </w:p>
    <w:p w14:paraId="601B3AB7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①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毕业生请谨慎操作自助提现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2C4A67DB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一旦提交提现申请，所有场景功能锁定为预撤户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状态，一卡通将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无法使用，请根据个人在校实际情况在规定时间内完成提现！</w:t>
      </w:r>
    </w:p>
    <w:p w14:paraId="72FCFB87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“一卡通”卡片由学生自行保存，无须交回，卡片丢失不影响自助提现。</w:t>
      </w:r>
    </w:p>
    <w:p w14:paraId="0E0C6DBE">
      <w:pPr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  <w:t>、技术支持</w:t>
      </w:r>
    </w:p>
    <w:p w14:paraId="0E92D804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以上业务如有疑问请咨询以下联系人</w:t>
      </w:r>
    </w:p>
    <w:tbl>
      <w:tblPr>
        <w:tblStyle w:val="2"/>
        <w:tblW w:w="823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2"/>
        <w:gridCol w:w="2968"/>
        <w:gridCol w:w="2710"/>
      </w:tblGrid>
      <w:tr w14:paraId="22F49B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89CFEC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业务</w:t>
            </w:r>
          </w:p>
        </w:tc>
        <w:tc>
          <w:tcPr>
            <w:tcW w:w="296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46102B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联系人</w:t>
            </w:r>
          </w:p>
        </w:tc>
        <w:tc>
          <w:tcPr>
            <w:tcW w:w="27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E045C1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电话</w:t>
            </w:r>
          </w:p>
        </w:tc>
      </w:tr>
      <w:tr w14:paraId="7B5FB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5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1F3BD5"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毕业生学分统计</w:t>
            </w:r>
          </w:p>
        </w:tc>
        <w:tc>
          <w:tcPr>
            <w:tcW w:w="29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58A1FA"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教务处：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吴老师</w:t>
            </w:r>
          </w:p>
        </w:tc>
        <w:tc>
          <w:tcPr>
            <w:tcW w:w="2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AF3397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2321131</w:t>
            </w:r>
          </w:p>
        </w:tc>
      </w:tr>
      <w:tr w14:paraId="0A8D4D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5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F56E13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财务离校办理</w:t>
            </w:r>
          </w:p>
        </w:tc>
        <w:tc>
          <w:tcPr>
            <w:tcW w:w="29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509492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计财处：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徐老师</w:t>
            </w:r>
          </w:p>
        </w:tc>
        <w:tc>
          <w:tcPr>
            <w:tcW w:w="2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D1F078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2321168</w:t>
            </w:r>
          </w:p>
        </w:tc>
      </w:tr>
      <w:tr w14:paraId="4934A6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5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7A3AEC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一卡通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提现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撤户</w:t>
            </w:r>
          </w:p>
        </w:tc>
        <w:tc>
          <w:tcPr>
            <w:tcW w:w="29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4F75F9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信息中心：曾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老师</w:t>
            </w:r>
          </w:p>
        </w:tc>
        <w:tc>
          <w:tcPr>
            <w:tcW w:w="2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CC2AE1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2322563</w:t>
            </w:r>
          </w:p>
        </w:tc>
      </w:tr>
      <w:tr w14:paraId="2A4D84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52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C5422F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提现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技术咨询</w:t>
            </w:r>
          </w:p>
        </w:tc>
        <w:tc>
          <w:tcPr>
            <w:tcW w:w="2968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A70754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正元智慧公司：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金工</w:t>
            </w:r>
          </w:p>
        </w:tc>
        <w:tc>
          <w:tcPr>
            <w:tcW w:w="2710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05CF79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18957398998</w:t>
            </w:r>
          </w:p>
        </w:tc>
      </w:tr>
    </w:tbl>
    <w:p w14:paraId="758920F2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 </w:t>
      </w:r>
    </w:p>
    <w:p w14:paraId="48A7A943"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                                                                   </w:t>
      </w:r>
      <w:r>
        <w:rPr>
          <w:rFonts w:hint="eastAsia" w:ascii="仿宋_GB2312" w:eastAsia="仿宋_GB2312"/>
          <w:sz w:val="32"/>
          <w:szCs w:val="32"/>
        </w:rPr>
        <w:t xml:space="preserve">        </w:t>
      </w:r>
      <w:r>
        <w:rPr>
          <w:rFonts w:ascii="仿宋_GB2312" w:eastAsia="仿宋_GB2312"/>
          <w:sz w:val="32"/>
          <w:szCs w:val="32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 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计划财务处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教务处  信息技术中心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p w14:paraId="0ACF84F0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                         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2OTI3Mzg2OWFhMDM0ODNjNTFmNTZjZmM5ODM0M2YifQ=="/>
    <w:docVar w:name="KSO_WPS_MARK_KEY" w:val="10a4153b-485c-4448-b626-b5781ba93f15"/>
  </w:docVars>
  <w:rsids>
    <w:rsidRoot w:val="009C2894"/>
    <w:rsid w:val="000D5ABE"/>
    <w:rsid w:val="000F764B"/>
    <w:rsid w:val="00115B50"/>
    <w:rsid w:val="00274DF3"/>
    <w:rsid w:val="00317E19"/>
    <w:rsid w:val="00384109"/>
    <w:rsid w:val="003A1107"/>
    <w:rsid w:val="00604785"/>
    <w:rsid w:val="008D6783"/>
    <w:rsid w:val="009C2894"/>
    <w:rsid w:val="00A31E59"/>
    <w:rsid w:val="00C83517"/>
    <w:rsid w:val="0198556B"/>
    <w:rsid w:val="02B110E0"/>
    <w:rsid w:val="05514B2E"/>
    <w:rsid w:val="0A20686C"/>
    <w:rsid w:val="0E6E0498"/>
    <w:rsid w:val="0F81031A"/>
    <w:rsid w:val="0FF74A62"/>
    <w:rsid w:val="14850C54"/>
    <w:rsid w:val="1A383B94"/>
    <w:rsid w:val="24E261BD"/>
    <w:rsid w:val="29911089"/>
    <w:rsid w:val="2F946D19"/>
    <w:rsid w:val="30A930AA"/>
    <w:rsid w:val="31BF3E56"/>
    <w:rsid w:val="36B67FED"/>
    <w:rsid w:val="377FDE7B"/>
    <w:rsid w:val="39F94DC1"/>
    <w:rsid w:val="3AFBB246"/>
    <w:rsid w:val="3DC04496"/>
    <w:rsid w:val="3F8E2BF5"/>
    <w:rsid w:val="40B44C77"/>
    <w:rsid w:val="444E51FE"/>
    <w:rsid w:val="47FC1DF8"/>
    <w:rsid w:val="4800785E"/>
    <w:rsid w:val="499C1045"/>
    <w:rsid w:val="54FF65D1"/>
    <w:rsid w:val="550B4389"/>
    <w:rsid w:val="5ACCB6F4"/>
    <w:rsid w:val="5BF68317"/>
    <w:rsid w:val="5F1DD113"/>
    <w:rsid w:val="67C85722"/>
    <w:rsid w:val="69AF1F7F"/>
    <w:rsid w:val="6C0309BC"/>
    <w:rsid w:val="6C240B53"/>
    <w:rsid w:val="70664CBA"/>
    <w:rsid w:val="723D0FE7"/>
    <w:rsid w:val="73ED4AE1"/>
    <w:rsid w:val="7686733D"/>
    <w:rsid w:val="76D336FD"/>
    <w:rsid w:val="789050CA"/>
    <w:rsid w:val="7B1DA384"/>
    <w:rsid w:val="7B640785"/>
    <w:rsid w:val="7B9F561B"/>
    <w:rsid w:val="7DECD0C5"/>
    <w:rsid w:val="7E6E3120"/>
    <w:rsid w:val="ADCD7D48"/>
    <w:rsid w:val="BD3FA50A"/>
    <w:rsid w:val="DDEDF753"/>
    <w:rsid w:val="DF9E255A"/>
    <w:rsid w:val="DFEEB30A"/>
    <w:rsid w:val="E77B9E3B"/>
    <w:rsid w:val="EAAF006A"/>
    <w:rsid w:val="F7B7B221"/>
    <w:rsid w:val="FBE4E58F"/>
    <w:rsid w:val="FF7B89B2"/>
    <w:rsid w:val="FFC6E787"/>
    <w:rsid w:val="FFFFC1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cbf6e703-fadc-46ba-9cd5-cc5578872b71</errorID>
      <errorWord>:</errorWord>
      <group>L1_Format</group>
      <groupName>格式问题</groupName>
      <ability>L2_HalfPunc_CN</ability>
      <abilityName>全半角检查</abilityName>
      <candidateList>
        <item>：</item>
      </candidateList>
      <explain>文本全半角错误。</explain>
      <paraID>7CDCDF5C</paraID>
      <start>15</start>
      <end>16</end>
      <status>modified</status>
      <modifiedWord>：</modifiedWord>
      <trackRevisions>false</trackRevisions>
    </reviewItem>
    <reviewItem>
      <errorID>ee0bdbce-36f3-4e49-93ee-bb6bc50230ac</errorID>
      <errorWord>-</errorWord>
      <group>L1_Punc</group>
      <groupName>标点问题</groupName>
      <ability>L2_Punc_CN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2F1E0591</paraID>
      <start>8</start>
      <end>9</end>
      <status>modified</status>
      <modifiedWord>—</modifiedWord>
      <trackRevisions>false</trackRevisions>
    </reviewItem>
    <reviewItem>
      <errorID>9bbb794b-2699-46a9-98b3-fb5e5819e4a2</errorID>
      <errorWord>-</errorWord>
      <group>L1_Punc</group>
      <groupName>标点问题</groupName>
      <ability>L2_Punc_CN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38EE3665</paraID>
      <start>36</start>
      <end>37</end>
      <status>modified</status>
      <modifiedWord>—</modifiedWord>
      <trackRevisions>false</trackRevisions>
    </reviewItem>
    <reviewItem>
      <errorID>2400243e-c252-4885-bf96-95eb9daf75d6</errorID>
      <errorWord>分钟左右</errorWord>
      <group>L1_Grammar</group>
      <groupName>语法问题</groupName>
      <ability>L2_Redundancy</ability>
      <abilityName>成分冗余</abilityName>
      <candidateList>
        <item>分钟</item>
      </candidateList>
      <explain>句子中可能存在主语、谓语、定语等成分的赘余或重复。</explain>
      <paraID>38EE3665</paraID>
      <start>39</start>
      <end>43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58883dc-3d3a-47ee-8122-298b9d1854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1090</Words>
  <Characters>1173</Characters>
  <Lines>7</Lines>
  <Paragraphs>2</Paragraphs>
  <TotalTime>12</TotalTime>
  <ScaleCrop>false</ScaleCrop>
  <LinksUpToDate>false</LinksUpToDate>
  <CharactersWithSpaces>1335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2023-06-09T08:06:00Z</dcterms:created>
  <dc:creator>徐斌斌</dc:creator>
  <cp:lastModifiedBy>y</cp:lastModifiedBy>
  <dcterms:modified xsi:type="dcterms:W3CDTF">2026-06-03T00:09:27Z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2EA3FCA1DE337467987E0A6AE74466FF</vt:lpwstr>
  </property>
  <property fmtid="{D5CDD505-2E9C-101B-9397-08002B2CF9AE}" pid="4" name="KSOTemplateDocerSaveRecord">
    <vt:lpwstr>eyJoZGlkIjoiNDkzMDU3NTMzMWM5NGM5OWQxYzljZGE5MTU3YTBmYjkiLCJ1c2VySWQiOiI1MDM2MjgzOTgifQ==</vt:lpwstr>
  </property>
</Properties>
</file>